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B7C05" w14:textId="05A4BF80" w:rsidR="002A59A9" w:rsidRPr="000F299F" w:rsidRDefault="004F6416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F299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Список </w:t>
      </w:r>
      <w:proofErr w:type="spellStart"/>
      <w:r w:rsidRPr="000F299F">
        <w:rPr>
          <w:rFonts w:ascii="Times New Roman" w:hAnsi="Times New Roman" w:cs="Times New Roman"/>
          <w:b/>
          <w:bCs/>
          <w:sz w:val="32"/>
          <w:szCs w:val="32"/>
          <w:lang w:val="ru-RU"/>
        </w:rPr>
        <w:t>документів</w:t>
      </w:r>
      <w:proofErr w:type="spellEnd"/>
      <w:r w:rsidRPr="000F299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для</w:t>
      </w:r>
      <w:r w:rsidR="00ED0058" w:rsidRPr="000F299F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подачі фільмів на </w:t>
      </w:r>
      <w:r w:rsidR="004D12F6">
        <w:rPr>
          <w:rFonts w:ascii="Times New Roman" w:hAnsi="Times New Roman" w:cs="Times New Roman"/>
          <w:b/>
          <w:bCs/>
          <w:sz w:val="32"/>
          <w:szCs w:val="32"/>
          <w:lang w:val="uk-UA"/>
        </w:rPr>
        <w:t>9</w:t>
      </w:r>
      <w:r w:rsidR="00F70B29" w:rsidRPr="00BA7522">
        <w:rPr>
          <w:rFonts w:ascii="Times New Roman" w:hAnsi="Times New Roman" w:cs="Times New Roman"/>
          <w:b/>
          <w:bCs/>
          <w:sz w:val="32"/>
          <w:szCs w:val="32"/>
          <w:lang w:val="ru-RU"/>
        </w:rPr>
        <w:t>3</w:t>
      </w:r>
      <w:r w:rsidR="00ED0058" w:rsidRPr="000F299F">
        <w:rPr>
          <w:rFonts w:ascii="Times New Roman" w:hAnsi="Times New Roman" w:cs="Times New Roman"/>
          <w:b/>
          <w:bCs/>
          <w:sz w:val="32"/>
          <w:szCs w:val="32"/>
          <w:lang w:val="uk-UA"/>
        </w:rPr>
        <w:t>-</w:t>
      </w:r>
      <w:r w:rsidR="00BA7522">
        <w:rPr>
          <w:rFonts w:ascii="Times New Roman" w:hAnsi="Times New Roman" w:cs="Times New Roman"/>
          <w:b/>
          <w:bCs/>
          <w:sz w:val="32"/>
          <w:szCs w:val="32"/>
          <w:lang w:val="uk-UA"/>
        </w:rPr>
        <w:t>ю</w:t>
      </w:r>
      <w:r w:rsidR="00ED0058" w:rsidRPr="000F299F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премію </w:t>
      </w:r>
      <w:r w:rsidR="00C40341" w:rsidRPr="000F299F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Оскар у категорії </w:t>
      </w:r>
      <w:r w:rsidR="00A41BE5">
        <w:rPr>
          <w:rFonts w:ascii="Times New Roman" w:hAnsi="Times New Roman" w:cs="Times New Roman"/>
          <w:b/>
          <w:bCs/>
          <w:sz w:val="32"/>
          <w:szCs w:val="32"/>
          <w:lang w:val="uk-UA"/>
        </w:rPr>
        <w:t>Міжнародний повнометражний фільм</w:t>
      </w:r>
    </w:p>
    <w:p w14:paraId="2C601C5A" w14:textId="77777777" w:rsidR="00C40341" w:rsidRDefault="00C40341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F2BDE8" w14:textId="5CB56593" w:rsidR="00ED0058" w:rsidRPr="00C97BFF" w:rsidRDefault="00C40341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C97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Усі матеріали приймаються </w:t>
      </w:r>
      <w:r w:rsidR="00ED0058" w:rsidRPr="00C97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 </w:t>
      </w:r>
      <w:r w:rsidR="00A41BE5" w:rsidRPr="00C97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C97BFF" w:rsidRPr="00C97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7</w:t>
      </w:r>
      <w:r w:rsidR="00ED0058" w:rsidRPr="00C97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A41BE5" w:rsidRPr="00C97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липня</w:t>
      </w:r>
      <w:r w:rsidR="00ED0058" w:rsidRPr="00C97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7E7076" w:rsidRPr="00C97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до 1</w:t>
      </w:r>
      <w:r w:rsidR="00C97BFF" w:rsidRPr="00C97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0</w:t>
      </w:r>
      <w:r w:rsidRPr="00C97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серпня включно</w:t>
      </w:r>
      <w:r w:rsidR="00C97BFF" w:rsidRPr="00C97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, але термін подачі може бути змінений відповідно до правил американської кіноакадемії</w:t>
      </w:r>
    </w:p>
    <w:p w14:paraId="0A6DCC68" w14:textId="7B3D6F19" w:rsidR="00C40341" w:rsidRPr="00ED0058" w:rsidRDefault="006C67D3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ED005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Український </w:t>
      </w:r>
      <w:proofErr w:type="spellStart"/>
      <w:r w:rsidRPr="00ED0058">
        <w:rPr>
          <w:rFonts w:ascii="Times New Roman" w:hAnsi="Times New Roman" w:cs="Times New Roman"/>
          <w:bCs/>
          <w:i/>
          <w:sz w:val="28"/>
          <w:szCs w:val="28"/>
          <w:lang w:val="uk-UA"/>
        </w:rPr>
        <w:t>Оскарівський</w:t>
      </w:r>
      <w:proofErr w:type="spellEnd"/>
      <w:r w:rsidRPr="00ED005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комітет приймає матеріали </w:t>
      </w:r>
      <w:r w:rsidR="00ED0058" w:rsidRPr="00ED005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виключно </w:t>
      </w:r>
      <w:r w:rsidRPr="00ED005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в електронному вигляді на </w:t>
      </w:r>
      <w:r w:rsidRPr="00ED0058">
        <w:rPr>
          <w:rFonts w:ascii="Times New Roman" w:hAnsi="Times New Roman" w:cs="Times New Roman"/>
          <w:bCs/>
          <w:i/>
          <w:sz w:val="28"/>
          <w:szCs w:val="28"/>
        </w:rPr>
        <w:t>Dropbox</w:t>
      </w:r>
      <w:r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(</w:t>
      </w:r>
      <w:r w:rsidR="00FC6E73">
        <w:rPr>
          <w:rFonts w:ascii="Times New Roman" w:hAnsi="Times New Roman" w:cs="Times New Roman"/>
          <w:bCs/>
          <w:i/>
          <w:sz w:val="28"/>
          <w:szCs w:val="28"/>
          <w:lang w:val="uk-UA"/>
        </w:rPr>
        <w:t>за запитом</w:t>
      </w:r>
      <w:r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>)</w:t>
      </w:r>
      <w:r w:rsidR="00ED0058"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у </w:t>
      </w:r>
      <w:proofErr w:type="spellStart"/>
      <w:r w:rsidR="00ED0058"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>форматі</w:t>
      </w:r>
      <w:proofErr w:type="spellEnd"/>
      <w:r w:rsidR="00ED0058"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="00ED0058" w:rsidRPr="00ED0058">
        <w:rPr>
          <w:rFonts w:ascii="Times New Roman" w:hAnsi="Times New Roman" w:cs="Times New Roman"/>
          <w:bCs/>
          <w:i/>
          <w:sz w:val="28"/>
          <w:szCs w:val="28"/>
        </w:rPr>
        <w:t>PDF</w:t>
      </w:r>
      <w:r w:rsidR="00ED0058"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. </w:t>
      </w:r>
      <w:r w:rsidR="00ED0058" w:rsidRPr="00ED0058">
        <w:rPr>
          <w:rFonts w:ascii="Times New Roman" w:hAnsi="Times New Roman" w:cs="Times New Roman"/>
          <w:bCs/>
          <w:i/>
          <w:sz w:val="28"/>
          <w:szCs w:val="28"/>
          <w:lang w:val="uk-UA"/>
        </w:rPr>
        <w:t>Фільмокопі</w:t>
      </w:r>
      <w:r w:rsidR="00A41BE5">
        <w:rPr>
          <w:rFonts w:ascii="Times New Roman" w:hAnsi="Times New Roman" w:cs="Times New Roman"/>
          <w:bCs/>
          <w:i/>
          <w:sz w:val="28"/>
          <w:szCs w:val="28"/>
          <w:lang w:val="uk-UA"/>
        </w:rPr>
        <w:t>ї</w:t>
      </w:r>
      <w:r w:rsidR="00ED0058" w:rsidRPr="00ED005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B779D4">
        <w:rPr>
          <w:rFonts w:ascii="Times New Roman" w:hAnsi="Times New Roman" w:cs="Times New Roman"/>
          <w:bCs/>
          <w:i/>
          <w:sz w:val="28"/>
          <w:szCs w:val="28"/>
        </w:rPr>
        <w:t>DCP</w:t>
      </w:r>
      <w:r w:rsidR="00B779D4"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 </w:t>
      </w:r>
      <w:proofErr w:type="spellStart"/>
      <w:r w:rsidR="00B779D4"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>при</w:t>
      </w:r>
      <w:r w:rsidR="00ED0058"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>йма</w:t>
      </w:r>
      <w:r w:rsidR="00A41BE5">
        <w:rPr>
          <w:rFonts w:ascii="Times New Roman" w:hAnsi="Times New Roman" w:cs="Times New Roman"/>
          <w:bCs/>
          <w:i/>
          <w:sz w:val="28"/>
          <w:szCs w:val="28"/>
          <w:lang w:val="ru-RU"/>
        </w:rPr>
        <w:t>ю</w:t>
      </w:r>
      <w:r w:rsidR="00ED0058"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>ться</w:t>
      </w:r>
      <w:proofErr w:type="spellEnd"/>
      <w:r w:rsidR="00ED0058"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за </w:t>
      </w:r>
      <w:proofErr w:type="spellStart"/>
      <w:r w:rsidR="00ED0058"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>адресою</w:t>
      </w:r>
      <w:proofErr w:type="spellEnd"/>
      <w:r w:rsidR="00ED0058" w:rsidRPr="004D12F6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="00ED0058" w:rsidRPr="004D12F6">
        <w:rPr>
          <w:rFonts w:ascii="Times New Roman" w:hAnsi="Times New Roman" w:cs="Times New Roman"/>
          <w:i/>
          <w:color w:val="282828"/>
          <w:sz w:val="28"/>
          <w:szCs w:val="28"/>
          <w:lang w:val="ru-RU"/>
        </w:rPr>
        <w:t>Київ</w:t>
      </w:r>
      <w:proofErr w:type="spellEnd"/>
      <w:r w:rsidR="00ED0058" w:rsidRPr="004D12F6">
        <w:rPr>
          <w:rFonts w:ascii="Times New Roman" w:hAnsi="Times New Roman" w:cs="Times New Roman"/>
          <w:i/>
          <w:color w:val="282828"/>
          <w:sz w:val="28"/>
          <w:szCs w:val="28"/>
          <w:lang w:val="ru-RU"/>
        </w:rPr>
        <w:t xml:space="preserve">, </w:t>
      </w:r>
      <w:proofErr w:type="spellStart"/>
      <w:r w:rsidR="00ED0058" w:rsidRPr="004D12F6">
        <w:rPr>
          <w:rFonts w:ascii="Times New Roman" w:hAnsi="Times New Roman" w:cs="Times New Roman"/>
          <w:i/>
          <w:color w:val="282828"/>
          <w:sz w:val="28"/>
          <w:szCs w:val="28"/>
          <w:lang w:val="ru-RU"/>
        </w:rPr>
        <w:t>вул</w:t>
      </w:r>
      <w:proofErr w:type="spellEnd"/>
      <w:r w:rsidR="00ED0058" w:rsidRPr="004D12F6">
        <w:rPr>
          <w:rFonts w:ascii="Times New Roman" w:hAnsi="Times New Roman" w:cs="Times New Roman"/>
          <w:i/>
          <w:color w:val="282828"/>
          <w:sz w:val="28"/>
          <w:szCs w:val="28"/>
          <w:lang w:val="ru-RU"/>
        </w:rPr>
        <w:t xml:space="preserve">. Велика </w:t>
      </w:r>
      <w:r w:rsidR="00ED0058" w:rsidRPr="00ED0058">
        <w:rPr>
          <w:rFonts w:ascii="Times New Roman" w:hAnsi="Times New Roman" w:cs="Times New Roman"/>
          <w:i/>
          <w:color w:val="282828"/>
          <w:sz w:val="28"/>
          <w:szCs w:val="28"/>
          <w:lang w:val="uk-UA"/>
        </w:rPr>
        <w:t>Васильківська 38а, оф 18,</w:t>
      </w:r>
      <w:r w:rsidR="00ED0058" w:rsidRPr="004D12F6">
        <w:rPr>
          <w:rFonts w:ascii="Times New Roman" w:hAnsi="Times New Roman" w:cs="Times New Roman"/>
          <w:i/>
          <w:color w:val="282828"/>
          <w:sz w:val="28"/>
          <w:szCs w:val="28"/>
          <w:lang w:val="ru-RU"/>
        </w:rPr>
        <w:t xml:space="preserve"> </w:t>
      </w:r>
      <w:r w:rsidR="00C8510C" w:rsidRPr="00ED005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Український </w:t>
      </w:r>
      <w:proofErr w:type="spellStart"/>
      <w:r w:rsidR="00C8510C" w:rsidRPr="00ED0058">
        <w:rPr>
          <w:rFonts w:ascii="Times New Roman" w:hAnsi="Times New Roman" w:cs="Times New Roman"/>
          <w:bCs/>
          <w:i/>
          <w:sz w:val="28"/>
          <w:szCs w:val="28"/>
          <w:lang w:val="uk-UA"/>
        </w:rPr>
        <w:t>Оскарівський</w:t>
      </w:r>
      <w:proofErr w:type="spellEnd"/>
      <w:r w:rsidR="00C8510C" w:rsidRPr="00ED005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комітет</w:t>
      </w:r>
      <w:r w:rsidR="00ED0058" w:rsidRPr="004D12F6">
        <w:rPr>
          <w:rFonts w:ascii="Times New Roman" w:hAnsi="Times New Roman" w:cs="Times New Roman"/>
          <w:i/>
          <w:color w:val="282828"/>
          <w:sz w:val="28"/>
          <w:szCs w:val="28"/>
          <w:lang w:val="ru-RU"/>
        </w:rPr>
        <w:t>.</w:t>
      </w:r>
    </w:p>
    <w:p w14:paraId="30BDDD6C" w14:textId="77777777" w:rsidR="00CB2A4F" w:rsidRPr="00BA7522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C97BFF" w14:paraId="2111FC54" w14:textId="77777777" w:rsidTr="00CB2A4F">
        <w:tc>
          <w:tcPr>
            <w:tcW w:w="392" w:type="dxa"/>
          </w:tcPr>
          <w:p w14:paraId="7DB4EDC1" w14:textId="4A09D5B1" w:rsidR="00CB2A4F" w:rsidRPr="004D12F6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02766A8D" w14:textId="7061998F" w:rsidR="00BA7522" w:rsidRPr="009D6C08" w:rsidRDefault="00D0389D" w:rsidP="00BA752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Лінк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на </w:t>
      </w:r>
      <w:proofErr w:type="spellStart"/>
      <w:r w:rsidR="00BA7522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повнометражний</w:t>
      </w:r>
      <w:proofErr w:type="spellEnd"/>
      <w:r w:rsidR="00BA7522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ільм</w:t>
      </w:r>
      <w:proofErr w:type="spellEnd"/>
      <w:r w:rsidR="00BA7522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(не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менше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40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хвилин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(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</w:rPr>
        <w:t>youtube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 xml:space="preserve">або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</w:rPr>
        <w:t>vimeo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>з паролем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)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із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точними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літературними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су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бтитрами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англійською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мовою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.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Діалоги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переважно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англійською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мовою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більше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ніж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50%).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приймаються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документальні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анімаційні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фільми</w:t>
      </w:r>
      <w:proofErr w:type="spellEnd"/>
      <w:r w:rsidR="00BA7522"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74FBEC6" w14:textId="77777777" w:rsidR="00CB2A4F" w:rsidRPr="009D6C08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C97BFF" w14:paraId="2A980864" w14:textId="77777777" w:rsidTr="00CB2A4F">
        <w:tc>
          <w:tcPr>
            <w:tcW w:w="392" w:type="dxa"/>
          </w:tcPr>
          <w:p w14:paraId="66822A27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4412DC30" w14:textId="3AC6A551" w:rsidR="00B25431" w:rsidRPr="009D6C08" w:rsidRDefault="00BA7522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  <w:r w:rsidRPr="009D6C08">
        <w:rPr>
          <w:rFonts w:ascii="Times New Roman" w:hAnsi="Times New Roman" w:cs="Times New Roman"/>
          <w:b/>
          <w:color w:val="282828"/>
          <w:sz w:val="28"/>
          <w:szCs w:val="28"/>
          <w:lang w:val="uk-UA"/>
        </w:rPr>
        <w:t>1</w:t>
      </w:r>
      <w:r w:rsidR="00A41BE5" w:rsidRPr="009D6C08">
        <w:rPr>
          <w:rFonts w:ascii="Times New Roman" w:hAnsi="Times New Roman" w:cs="Times New Roman"/>
          <w:b/>
          <w:color w:val="282828"/>
          <w:sz w:val="28"/>
          <w:szCs w:val="28"/>
          <w:lang w:val="uk-UA"/>
        </w:rPr>
        <w:t xml:space="preserve"> к</w:t>
      </w:r>
      <w:proofErr w:type="spellStart"/>
      <w:r w:rsidR="006B4361" w:rsidRPr="009D6C08">
        <w:rPr>
          <w:rFonts w:ascii="Times New Roman" w:hAnsi="Times New Roman" w:cs="Times New Roman"/>
          <w:b/>
          <w:color w:val="282828"/>
          <w:sz w:val="28"/>
          <w:szCs w:val="28"/>
          <w:lang w:val="ru-RU"/>
        </w:rPr>
        <w:t>опі</w:t>
      </w:r>
      <w:proofErr w:type="spellEnd"/>
      <w:r w:rsidRPr="009D6C08">
        <w:rPr>
          <w:rFonts w:ascii="Times New Roman" w:hAnsi="Times New Roman" w:cs="Times New Roman"/>
          <w:b/>
          <w:color w:val="282828"/>
          <w:sz w:val="28"/>
          <w:szCs w:val="28"/>
          <w:lang w:val="uk-UA"/>
        </w:rPr>
        <w:t>я</w:t>
      </w:r>
      <w:r w:rsidR="00D0389D" w:rsidRPr="009D6C08">
        <w:rPr>
          <w:rFonts w:ascii="Times New Roman" w:hAnsi="Times New Roman" w:cs="Times New Roman"/>
          <w:b/>
          <w:color w:val="282828"/>
          <w:sz w:val="28"/>
          <w:szCs w:val="28"/>
          <w:lang w:val="ru-RU"/>
        </w:rPr>
        <w:t xml:space="preserve"> </w:t>
      </w:r>
      <w:proofErr w:type="spellStart"/>
      <w:r w:rsidR="00D0389D" w:rsidRPr="009D6C08">
        <w:rPr>
          <w:rFonts w:ascii="Times New Roman" w:hAnsi="Times New Roman" w:cs="Times New Roman"/>
          <w:b/>
          <w:color w:val="282828"/>
          <w:sz w:val="28"/>
          <w:szCs w:val="28"/>
          <w:lang w:val="ru-RU"/>
        </w:rPr>
        <w:t>фільму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з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ан</w:t>
      </w:r>
      <w:r w:rsidR="00191EB4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глійськими</w:t>
      </w:r>
      <w:proofErr w:type="spellEnd"/>
      <w:r w:rsidR="00191EB4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субтитрами</w:t>
      </w:r>
      <w:r w:rsidR="00D0389D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</w:p>
    <w:p w14:paraId="11DAD33C" w14:textId="77777777" w:rsidR="00BA7522" w:rsidRPr="009D6C08" w:rsidRDefault="00BA7522" w:rsidP="00BA752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Матеріали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подаються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35 мм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70 мм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плівці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цифровій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24-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48-кадровій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прогресивній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копії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мінімальною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проекційною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роздільною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здатністю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2048 на 1080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пікселів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формат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зображення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джерела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відповідає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стандарту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зображення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ST 428- 1:2006 D-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Cinema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Distribution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Master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стискання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зображення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використовується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ISO/IEC 15444-1 (JPEG 2000); а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файли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зображень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звуку,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упаковані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пакети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цифрових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кінотеатрів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(DCP) у форматах "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Interop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"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"SMPTE DCP". SMPTE DCP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відноситься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SMPTE ST429-2 та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суміжних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специфікацій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(Формат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Blu-ray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відповідає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вимогам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Digital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Cinema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.)</w:t>
      </w:r>
    </w:p>
    <w:p w14:paraId="12E65C9F" w14:textId="77777777" w:rsidR="00BA7522" w:rsidRPr="009D6C08" w:rsidRDefault="00BA7522" w:rsidP="00BA752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Аудіо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форматі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Digital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Cinema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Package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(DCP), як правило,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має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мати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5.1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7.1 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дискретних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аудіоканалів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Мінімум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конфігурацій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не-моно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аудіо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мусить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мати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три канали: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Лівий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Центральний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Правий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конфігурація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Лівий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Правий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неприпустима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театрального показу).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Окрім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канал-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орієнтовного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звуку,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об'єктно-орієнтований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звук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присутнім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вигляді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іммерсивного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аудіо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бітового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потоку.</w:t>
      </w:r>
    </w:p>
    <w:p w14:paraId="15486FB8" w14:textId="00F0E15F" w:rsidR="00A41BE5" w:rsidRDefault="00BA7522" w:rsidP="00BA752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Звукові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данні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відформатовані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стандарту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аудіо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характеристик </w:t>
      </w:r>
      <w:r w:rsidRPr="009D6C08">
        <w:rPr>
          <w:rFonts w:ascii="Times New Roman" w:hAnsi="Times New Roman" w:cs="Times New Roman"/>
          <w:color w:val="000000"/>
          <w:sz w:val="28"/>
          <w:szCs w:val="28"/>
        </w:rPr>
        <w:t>ST</w:t>
      </w:r>
      <w:r w:rsidRPr="009D6C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428-2:2006 </w:t>
      </w:r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D-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Cinema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Distribution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Master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стандарту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зіставлення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маркування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аудіоканалів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r w:rsidRPr="009D6C08">
        <w:rPr>
          <w:rFonts w:ascii="Times New Roman" w:hAnsi="Times New Roman" w:cs="Times New Roman"/>
          <w:color w:val="000000"/>
          <w:sz w:val="28"/>
          <w:szCs w:val="28"/>
        </w:rPr>
        <w:t>ST</w:t>
      </w:r>
      <w:r w:rsidRPr="009D6C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428-12:2013 </w:t>
      </w:r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D-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Cinema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Distribution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Master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 За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наявності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іммерсивного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аудіосигналу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дані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відформатовані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специфікації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стандарту ST 2098-2: 2019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бітового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потоку.</w:t>
      </w:r>
    </w:p>
    <w:p w14:paraId="3402AD10" w14:textId="65B61774" w:rsidR="00BD5C66" w:rsidRDefault="00BD5C66" w:rsidP="00BA7522">
      <w:pPr>
        <w:rPr>
          <w:rFonts w:ascii="Times New Roman" w:hAnsi="Times New Roman" w:cs="Times New Roman"/>
          <w:color w:val="282828"/>
          <w:sz w:val="28"/>
          <w:szCs w:val="28"/>
          <w:lang w:val="uk-UA"/>
        </w:rPr>
      </w:pPr>
    </w:p>
    <w:p w14:paraId="1E008654" w14:textId="77777777" w:rsidR="007B18F8" w:rsidRDefault="007B18F8" w:rsidP="00CE4143">
      <w:pPr>
        <w:rPr>
          <w:rFonts w:ascii="Helvetica" w:eastAsia="Times New Roman" w:hAnsi="Helvetica" w:cs="Times New Roman"/>
          <w:color w:val="000000"/>
          <w:sz w:val="18"/>
          <w:szCs w:val="18"/>
          <w:lang w:val="ru-RU" w:eastAsia="ru-RU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ru-RU" w:eastAsia="ru-RU"/>
        </w:rPr>
        <w:t xml:space="preserve">     </w:t>
      </w: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7B18F8" w:rsidRPr="00C97BFF" w14:paraId="211C4B1A" w14:textId="77777777" w:rsidTr="00290929">
        <w:tc>
          <w:tcPr>
            <w:tcW w:w="392" w:type="dxa"/>
          </w:tcPr>
          <w:p w14:paraId="152E0256" w14:textId="77777777" w:rsidR="007B18F8" w:rsidRPr="007B18F8" w:rsidRDefault="007B18F8" w:rsidP="00290929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uk-UA"/>
              </w:rPr>
            </w:pPr>
          </w:p>
        </w:tc>
      </w:tr>
    </w:tbl>
    <w:p w14:paraId="3F4EBF8B" w14:textId="77777777" w:rsidR="007B18F8" w:rsidRDefault="007B18F8" w:rsidP="00CE4143">
      <w:pPr>
        <w:rPr>
          <w:rFonts w:ascii="Helvetica" w:eastAsia="Times New Roman" w:hAnsi="Helvetica" w:cs="Times New Roman"/>
          <w:color w:val="000000"/>
          <w:sz w:val="18"/>
          <w:szCs w:val="18"/>
          <w:lang w:val="ru-RU" w:eastAsia="ru-RU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ru-RU" w:eastAsia="ru-RU"/>
        </w:rPr>
        <w:t xml:space="preserve">      </w:t>
      </w:r>
    </w:p>
    <w:p w14:paraId="6B0F8C60" w14:textId="4280C7BC" w:rsidR="00CE4143" w:rsidRPr="00CE4143" w:rsidRDefault="007B18F8" w:rsidP="00CE414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8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 коп</w:t>
      </w:r>
      <w:proofErr w:type="spellStart"/>
      <w:r w:rsidRPr="007B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ія</w:t>
      </w:r>
      <w:proofErr w:type="spellEnd"/>
      <w:r w:rsidRPr="007B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фільму у форматі </w:t>
      </w:r>
      <w:r w:rsidR="00CE4143" w:rsidRPr="00CE41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HD</w:t>
      </w:r>
      <w:r w:rsidRPr="007B18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CE4143" w:rsidRPr="00CE41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MP4</w:t>
      </w:r>
      <w:r w:rsidRPr="007B18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пресс-показу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трейлер</w:t>
      </w:r>
    </w:p>
    <w:p w14:paraId="15AE9DEA" w14:textId="77777777" w:rsidR="00BD5C66" w:rsidRPr="009D6C08" w:rsidRDefault="00BD5C66" w:rsidP="00BA7522">
      <w:pPr>
        <w:rPr>
          <w:rFonts w:ascii="Times New Roman" w:hAnsi="Times New Roman" w:cs="Times New Roman"/>
          <w:color w:val="282828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A41BE5" w:rsidRPr="00C97BFF" w14:paraId="59A74863" w14:textId="77777777" w:rsidTr="003C7879">
        <w:tc>
          <w:tcPr>
            <w:tcW w:w="392" w:type="dxa"/>
          </w:tcPr>
          <w:p w14:paraId="317E69A2" w14:textId="77777777" w:rsidR="00A41BE5" w:rsidRPr="007B18F8" w:rsidRDefault="00A41BE5" w:rsidP="003C7879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uk-UA"/>
              </w:rPr>
            </w:pPr>
          </w:p>
        </w:tc>
      </w:tr>
    </w:tbl>
    <w:p w14:paraId="63636FEF" w14:textId="6C99A6E5" w:rsidR="000F299F" w:rsidRPr="009D6C08" w:rsidRDefault="00A41BE5" w:rsidP="00222C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6C0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50 </w:t>
      </w:r>
      <w:r w:rsidRPr="009D6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DVD</w:t>
      </w:r>
      <w:r w:rsidRPr="009D6C0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</w:t>
      </w:r>
      <w:proofErr w:type="spellStart"/>
      <w:r w:rsidRPr="009D6C0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дисків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поданим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фільмом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без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трейлерів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сторонніх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матеріалів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здатних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відтворюватись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0 / </w:t>
      </w:r>
      <w:r w:rsidRPr="009D6C08">
        <w:rPr>
          <w:rFonts w:ascii="Times New Roman" w:eastAsia="Times New Roman" w:hAnsi="Times New Roman" w:cs="Times New Roman"/>
          <w:sz w:val="28"/>
          <w:szCs w:val="28"/>
          <w:lang w:eastAsia="ru-RU"/>
        </w:rPr>
        <w:t>NTSC</w:t>
      </w:r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стандарті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D6C08">
        <w:rPr>
          <w:rFonts w:ascii="Times New Roman" w:eastAsia="Times New Roman" w:hAnsi="Times New Roman" w:cs="Times New Roman"/>
          <w:sz w:val="28"/>
          <w:szCs w:val="28"/>
          <w:lang w:eastAsia="ru-RU"/>
        </w:rPr>
        <w:t>DVD</w:t>
      </w:r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програвача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DVD-диски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повинні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в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окремих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паперових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конвертах і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повинні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містити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тільки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назву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фільму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тривалість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країну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етикетках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конвертах DVD-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дисків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жодних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іллюстраціи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̆,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рекламних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матеріалів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контактноі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̈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інформаціі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̈,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назви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компаніі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̈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логотипу </w:t>
      </w:r>
      <w:proofErr w:type="spellStart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фільму</w:t>
      </w:r>
      <w:proofErr w:type="spellEnd"/>
      <w:r w:rsidRPr="009D6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0F299F" w:rsidRPr="00C97BFF" w14:paraId="3D3B5B04" w14:textId="77777777" w:rsidTr="00C745F6">
        <w:tc>
          <w:tcPr>
            <w:tcW w:w="392" w:type="dxa"/>
          </w:tcPr>
          <w:p w14:paraId="4329FF7E" w14:textId="77777777" w:rsidR="000F299F" w:rsidRPr="009D6C08" w:rsidRDefault="000F299F" w:rsidP="00C745F6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291F84EB" w14:textId="6D401BCF" w:rsidR="000F299F" w:rsidRPr="007B18F8" w:rsidRDefault="000F299F" w:rsidP="000F2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</w:rPr>
        <w:t>Копія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</w:rPr>
        <w:t>прокатного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</w:rPr>
        <w:t>посвідчення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</w:rPr>
        <w:t>фільму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</w:rPr>
        <w:t xml:space="preserve">. </w:t>
      </w:r>
    </w:p>
    <w:p w14:paraId="393AE464" w14:textId="77777777" w:rsidR="000F299F" w:rsidRPr="009D6C08" w:rsidRDefault="000F299F" w:rsidP="000F2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0F299F" w:rsidRPr="009D6C08" w14:paraId="1CD5562A" w14:textId="77777777" w:rsidTr="00C745F6">
        <w:tc>
          <w:tcPr>
            <w:tcW w:w="392" w:type="dxa"/>
          </w:tcPr>
          <w:p w14:paraId="2358B2F0" w14:textId="77777777" w:rsidR="000F299F" w:rsidRPr="009D6C08" w:rsidRDefault="000F299F" w:rsidP="00C745F6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</w:rPr>
            </w:pPr>
          </w:p>
        </w:tc>
      </w:tr>
    </w:tbl>
    <w:p w14:paraId="3F574CD8" w14:textId="7603C624" w:rsidR="000F299F" w:rsidRPr="009D6C08" w:rsidRDefault="000F299F" w:rsidP="000F2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Копія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договорів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із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кінотеатром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(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кінотеатрами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кінотеатральними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мережами) про те,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що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фільм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було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або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буде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випущено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у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комерційний</w:t>
      </w:r>
      <w:proofErr w:type="spellEnd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прокат в </w:t>
      </w:r>
      <w:proofErr w:type="spellStart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період</w:t>
      </w:r>
      <w:proofErr w:type="spellEnd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з 1 </w:t>
      </w:r>
      <w:proofErr w:type="spellStart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жовтня</w:t>
      </w:r>
      <w:proofErr w:type="spellEnd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201</w:t>
      </w:r>
      <w:r w:rsidR="00BA7522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9</w:t>
      </w:r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року до </w:t>
      </w:r>
      <w:r w:rsidR="00BA7522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1</w:t>
      </w:r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r w:rsidR="00BA7522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листопада</w:t>
      </w:r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20</w:t>
      </w:r>
      <w:r w:rsidR="00BA7522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20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року,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що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тривав</w:t>
      </w:r>
      <w:proofErr w:type="spellEnd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/буде </w:t>
      </w:r>
      <w:proofErr w:type="spellStart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тр</w:t>
      </w:r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>ивати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щонайменше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7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днів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поспіль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.</w:t>
      </w:r>
    </w:p>
    <w:p w14:paraId="132BCE2B" w14:textId="77777777" w:rsidR="000F299F" w:rsidRPr="009D6C08" w:rsidRDefault="000F299F" w:rsidP="000F2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-72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0F299F" w:rsidRPr="00C97BFF" w14:paraId="5E5FA6DE" w14:textId="77777777" w:rsidTr="00C745F6">
        <w:tc>
          <w:tcPr>
            <w:tcW w:w="392" w:type="dxa"/>
          </w:tcPr>
          <w:p w14:paraId="1290F6FB" w14:textId="77777777" w:rsidR="000F299F" w:rsidRPr="009D6C08" w:rsidRDefault="000F299F" w:rsidP="00C745F6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16916885" w14:textId="021D8165" w:rsidR="000F299F" w:rsidRPr="009D6C08" w:rsidRDefault="000F299F" w:rsidP="000F2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Копія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звіту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про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збори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фільму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що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підтверджує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комерційну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основу прокату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фільму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(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безкоштовні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сеанси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не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враховуються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).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Якщо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фільм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виход</w:t>
      </w:r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ить</w:t>
      </w:r>
      <w:proofErr w:type="spellEnd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в прокат </w:t>
      </w:r>
      <w:proofErr w:type="spellStart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після</w:t>
      </w:r>
      <w:proofErr w:type="spellEnd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1 </w:t>
      </w:r>
      <w:proofErr w:type="spellStart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серпня</w:t>
      </w:r>
      <w:proofErr w:type="spellEnd"/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20</w:t>
      </w:r>
      <w:r w:rsidR="00C4443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20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року,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надавати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копію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звіту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про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збори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не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потрібно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.</w:t>
      </w:r>
    </w:p>
    <w:p w14:paraId="25869F39" w14:textId="77777777" w:rsidR="00CB2A4F" w:rsidRPr="009D6C08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C97BFF" w14:paraId="45B426B3" w14:textId="77777777" w:rsidTr="00CB2A4F">
        <w:tc>
          <w:tcPr>
            <w:tcW w:w="392" w:type="dxa"/>
          </w:tcPr>
          <w:p w14:paraId="1881C6CB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511CAA3F" w14:textId="52208227" w:rsidR="00B25431" w:rsidRPr="009D6C08" w:rsidRDefault="00B25431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Копії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документів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що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підтверджують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громадянство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України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або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постійне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проживання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в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Україні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продюсера,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режисера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, сценариста,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виконавців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головних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ролей, оператора, монтажера, композитора,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звукорежисера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, художника-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постановника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, художник</w:t>
      </w:r>
      <w:r w:rsidR="004A3B80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а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по костюмам.</w:t>
      </w:r>
    </w:p>
    <w:p w14:paraId="2B3D6969" w14:textId="77777777" w:rsidR="00CB2A4F" w:rsidRPr="009D6C08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9D6C08" w14:paraId="62E312B1" w14:textId="77777777" w:rsidTr="00CB2A4F">
        <w:tc>
          <w:tcPr>
            <w:tcW w:w="392" w:type="dxa"/>
          </w:tcPr>
          <w:p w14:paraId="505B8AA7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19303DB8" w14:textId="6E01A673" w:rsidR="00B25431" w:rsidRPr="00C97BFF" w:rsidRDefault="00D0389D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Документальна</w:t>
      </w:r>
      <w:r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згода</w:t>
      </w:r>
      <w:proofErr w:type="spellEnd"/>
      <w:r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від</w:t>
      </w:r>
      <w:proofErr w:type="spellEnd"/>
      <w:r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усіх</w:t>
      </w:r>
      <w:proofErr w:type="spellEnd"/>
      <w:r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копродакшн</w:t>
      </w:r>
      <w:proofErr w:type="spellEnd"/>
      <w:r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партнерів</w:t>
      </w:r>
      <w:proofErr w:type="spellEnd"/>
      <w:r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на</w:t>
      </w:r>
      <w:r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номінацію</w:t>
      </w:r>
      <w:proofErr w:type="spellEnd"/>
      <w:r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фільму</w:t>
      </w:r>
      <w:proofErr w:type="spellEnd"/>
      <w:r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від</w:t>
      </w:r>
      <w:proofErr w:type="spellEnd"/>
      <w:r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України</w:t>
      </w:r>
      <w:proofErr w:type="spellEnd"/>
      <w:r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я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кщо</w:t>
      </w:r>
      <w:proofErr w:type="spellEnd"/>
      <w:r w:rsidR="00B25431"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фільм</w:t>
      </w:r>
      <w:proofErr w:type="spellEnd"/>
      <w:r w:rsidR="00B25431"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було</w:t>
      </w:r>
      <w:proofErr w:type="spellEnd"/>
      <w:r w:rsidR="00B25431"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знято</w:t>
      </w:r>
      <w:proofErr w:type="spellEnd"/>
      <w:r w:rsidR="00B25431"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у</w:t>
      </w:r>
      <w:r w:rsidR="00B25431"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спільному</w:t>
      </w:r>
      <w:proofErr w:type="spellEnd"/>
      <w:r w:rsidR="00B25431"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виробництві</w:t>
      </w:r>
      <w:proofErr w:type="spellEnd"/>
      <w:r w:rsidR="00B25431"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</w:t>
      </w:r>
      <w:r w:rsidR="00B25431"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іншими</w:t>
      </w:r>
      <w:proofErr w:type="spellEnd"/>
      <w:r w:rsidR="00B25431"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країнами</w:t>
      </w:r>
      <w:proofErr w:type="spellEnd"/>
      <w:r w:rsidR="00B25431"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, 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але</w:t>
      </w:r>
      <w:r w:rsidR="00B25431"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фільм</w:t>
      </w:r>
      <w:proofErr w:type="spellEnd"/>
      <w:r w:rsidR="00B25431"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відповідно</w:t>
      </w:r>
      <w:proofErr w:type="spellEnd"/>
      <w:r w:rsidR="00B25431"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до</w:t>
      </w:r>
      <w:r w:rsidR="00B25431"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вищевказаних</w:t>
      </w:r>
      <w:proofErr w:type="spellEnd"/>
      <w:r w:rsidR="00B25431"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правил</w:t>
      </w:r>
      <w:r w:rsidR="00B25431"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має</w:t>
      </w:r>
      <w:proofErr w:type="spellEnd"/>
      <w:r w:rsidR="00B25431"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право</w:t>
      </w:r>
      <w:r w:rsidR="00B25431"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представляти</w:t>
      </w:r>
      <w:proofErr w:type="spellEnd"/>
      <w:r w:rsidR="00B25431" w:rsidRPr="00C97BFF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Україну</w:t>
      </w:r>
      <w:proofErr w:type="spellEnd"/>
      <w:r w:rsidR="00277CEC" w:rsidRPr="00C97BFF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14:paraId="3C50EAF7" w14:textId="77777777" w:rsidR="00CB2A4F" w:rsidRPr="00C97BFF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9D6C08" w14:paraId="0AA1608A" w14:textId="77777777" w:rsidTr="00CB2A4F">
        <w:tc>
          <w:tcPr>
            <w:tcW w:w="392" w:type="dxa"/>
          </w:tcPr>
          <w:p w14:paraId="101B83F1" w14:textId="77777777" w:rsidR="00CB2A4F" w:rsidRPr="00C97BFF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</w:rPr>
            </w:pPr>
          </w:p>
        </w:tc>
      </w:tr>
    </w:tbl>
    <w:p w14:paraId="6ABC887E" w14:textId="0752D755" w:rsidR="00B25431" w:rsidRPr="009D6C08" w:rsidRDefault="00B25431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Повний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список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знімальної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групи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(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має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відповідати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даним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зазначеним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у титрах)</w:t>
      </w:r>
      <w:r w:rsidR="00191EB4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-</w:t>
      </w:r>
      <w:r w:rsidR="00191EB4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українською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та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англійською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мовами</w:t>
      </w:r>
      <w:proofErr w:type="spellEnd"/>
    </w:p>
    <w:p w14:paraId="6C013325" w14:textId="77777777" w:rsidR="00CB2A4F" w:rsidRPr="009D6C08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C97BFF" w14:paraId="5483CC62" w14:textId="77777777" w:rsidTr="00CB2A4F">
        <w:tc>
          <w:tcPr>
            <w:tcW w:w="392" w:type="dxa"/>
          </w:tcPr>
          <w:p w14:paraId="6C8F6788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5DCD4302" w14:textId="78CA17CF" w:rsidR="00B25431" w:rsidRPr="009D6C08" w:rsidRDefault="00B25431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Синопсис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фільму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r w:rsidR="000F299F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-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українською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та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англійською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мовами</w:t>
      </w:r>
      <w:proofErr w:type="spellEnd"/>
    </w:p>
    <w:p w14:paraId="5F44AEBB" w14:textId="77777777" w:rsidR="00CB2A4F" w:rsidRPr="009D6C08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  <w:bookmarkStart w:id="0" w:name="_GoBack"/>
      <w:bookmarkEnd w:id="0"/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C97BFF" w14:paraId="14DE97F4" w14:textId="77777777" w:rsidTr="00CB2A4F">
        <w:tc>
          <w:tcPr>
            <w:tcW w:w="392" w:type="dxa"/>
          </w:tcPr>
          <w:p w14:paraId="5F492A0A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26907985" w14:textId="36879545" w:rsidR="00B25431" w:rsidRPr="009D6C08" w:rsidRDefault="00277CEC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Фільмографія</w:t>
      </w:r>
      <w:proofErr w:type="spellEnd"/>
      <w:r w:rsidR="000F299F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та нагороди </w:t>
      </w:r>
      <w:proofErr w:type="spellStart"/>
      <w:r w:rsidR="000F299F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режисера</w:t>
      </w:r>
      <w:proofErr w:type="spellEnd"/>
      <w:r w:rsidR="000F299F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-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українською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та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англійською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мовами</w:t>
      </w:r>
      <w:proofErr w:type="spellEnd"/>
    </w:p>
    <w:p w14:paraId="3A7828B5" w14:textId="77777777" w:rsidR="00CB2A4F" w:rsidRPr="009D6C08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C97BFF" w14:paraId="06B76125" w14:textId="77777777" w:rsidTr="00CB2A4F">
        <w:tc>
          <w:tcPr>
            <w:tcW w:w="392" w:type="dxa"/>
          </w:tcPr>
          <w:p w14:paraId="5DB5136F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3F2C93D4" w14:textId="5EFA7772" w:rsidR="000F299F" w:rsidRPr="009D6C08" w:rsidRDefault="00277CEC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Фотографія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режисера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у </w:t>
      </w:r>
      <w:proofErr w:type="spellStart"/>
      <w:r w:rsidR="00F30894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високій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якості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(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роздільна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здатність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не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менше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300 </w:t>
      </w:r>
      <w:r w:rsidR="00FC6E73" w:rsidRPr="009D6C08">
        <w:rPr>
          <w:rFonts w:ascii="Times New Roman" w:hAnsi="Times New Roman" w:cs="Times New Roman"/>
          <w:color w:val="282828"/>
          <w:sz w:val="28"/>
          <w:szCs w:val="28"/>
        </w:rPr>
        <w:t>dpi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)</w:t>
      </w:r>
    </w:p>
    <w:p w14:paraId="4416776C" w14:textId="77777777" w:rsidR="00CB2A4F" w:rsidRPr="009D6C08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C97BFF" w14:paraId="1C3B7307" w14:textId="77777777" w:rsidTr="00CB2A4F">
        <w:tc>
          <w:tcPr>
            <w:tcW w:w="392" w:type="dxa"/>
          </w:tcPr>
          <w:p w14:paraId="17CC85F3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0B4FDAA1" w14:textId="51B79163" w:rsidR="00B25431" w:rsidRPr="009D6C08" w:rsidRDefault="009D6C08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3-5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фотографі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й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-кадр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>ів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фільму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позначеним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головним</w:t>
      </w:r>
      <w:proofErr w:type="spellEnd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C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зображенням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в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електронному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вигляді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у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високій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якості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(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роздільна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здатність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не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менше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300 </w:t>
      </w:r>
      <w:r w:rsidR="00FC6E73" w:rsidRPr="009D6C08">
        <w:rPr>
          <w:rFonts w:ascii="Times New Roman" w:hAnsi="Times New Roman" w:cs="Times New Roman"/>
          <w:color w:val="282828"/>
          <w:sz w:val="28"/>
          <w:szCs w:val="28"/>
        </w:rPr>
        <w:t>dpi</w:t>
      </w:r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)</w:t>
      </w:r>
    </w:p>
    <w:p w14:paraId="2FB88C6A" w14:textId="77777777" w:rsidR="00CB2A4F" w:rsidRPr="009D6C08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C97BFF" w14:paraId="60D9554C" w14:textId="77777777" w:rsidTr="00CB2A4F">
        <w:tc>
          <w:tcPr>
            <w:tcW w:w="392" w:type="dxa"/>
          </w:tcPr>
          <w:p w14:paraId="62EE08ED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11830C7C" w14:textId="55EF932D" w:rsidR="00B25431" w:rsidRPr="009D6C08" w:rsidRDefault="00B25431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</w:rPr>
        <w:t>Промопостер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</w:rPr>
        <w:t>фільму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</w:rPr>
        <w:t xml:space="preserve">,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</w:rPr>
        <w:t>виданий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</w:rPr>
        <w:t xml:space="preserve"> в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</w:rPr>
        <w:t>Україні</w:t>
      </w:r>
      <w:proofErr w:type="spellEnd"/>
    </w:p>
    <w:p w14:paraId="0CAA1F5A" w14:textId="77777777" w:rsidR="00CB2A4F" w:rsidRPr="009D6C08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9D6C08" w14:paraId="21A66E5B" w14:textId="77777777" w:rsidTr="00CB2A4F">
        <w:tc>
          <w:tcPr>
            <w:tcW w:w="392" w:type="dxa"/>
          </w:tcPr>
          <w:p w14:paraId="01FB52DC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</w:rPr>
            </w:pPr>
          </w:p>
        </w:tc>
      </w:tr>
    </w:tbl>
    <w:p w14:paraId="1152934C" w14:textId="4D71612D" w:rsidR="00B25431" w:rsidRPr="009D6C08" w:rsidRDefault="009D6C08" w:rsidP="00C97B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Зразок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реклам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них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матеріалів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прокату </w:t>
      </w:r>
      <w:proofErr w:type="spellStart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фільму</w:t>
      </w:r>
      <w:proofErr w:type="spellEnd"/>
      <w:r w:rsidR="00B25431"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</w:p>
    <w:p w14:paraId="08E467E4" w14:textId="77777777" w:rsidR="00CB2A4F" w:rsidRPr="009D6C08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9D6C08" w14:paraId="519818B8" w14:textId="77777777" w:rsidTr="00CB2A4F">
        <w:tc>
          <w:tcPr>
            <w:tcW w:w="392" w:type="dxa"/>
          </w:tcPr>
          <w:p w14:paraId="62A43BD4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61BBA2C0" w14:textId="43409FE2" w:rsidR="00283280" w:rsidRPr="009D6C08" w:rsidRDefault="00277CEC" w:rsidP="002832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 xml:space="preserve">Підтвердження </w:t>
      </w:r>
      <w:r w:rsidR="00283280"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 xml:space="preserve">факту </w:t>
      </w:r>
      <w:proofErr w:type="spellStart"/>
      <w:r w:rsidR="00283280" w:rsidRPr="009D6C08">
        <w:rPr>
          <w:rFonts w:ascii="Times New Roman" w:hAnsi="Times New Roman" w:cs="Times New Roman"/>
          <w:sz w:val="28"/>
          <w:szCs w:val="28"/>
          <w:lang w:val="ru-RU"/>
        </w:rPr>
        <w:t>світової</w:t>
      </w:r>
      <w:proofErr w:type="spellEnd"/>
      <w:r w:rsidR="00283280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3280" w:rsidRPr="009D6C08">
        <w:rPr>
          <w:rFonts w:ascii="Times New Roman" w:hAnsi="Times New Roman" w:cs="Times New Roman"/>
          <w:sz w:val="28"/>
          <w:szCs w:val="28"/>
          <w:lang w:val="ru-RU"/>
        </w:rPr>
        <w:t>прем’єри</w:t>
      </w:r>
      <w:proofErr w:type="spellEnd"/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D6C08">
        <w:rPr>
          <w:rFonts w:ascii="Times New Roman" w:hAnsi="Times New Roman" w:cs="Times New Roman"/>
          <w:sz w:val="28"/>
          <w:szCs w:val="28"/>
          <w:lang w:val="ru-RU"/>
        </w:rPr>
        <w:t>міжнародному</w:t>
      </w:r>
      <w:proofErr w:type="spellEnd"/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283280" w:rsidRPr="009D6C08">
        <w:rPr>
          <w:rFonts w:ascii="Times New Roman" w:hAnsi="Times New Roman" w:cs="Times New Roman"/>
          <w:sz w:val="28"/>
          <w:szCs w:val="28"/>
          <w:lang w:val="ru-RU"/>
        </w:rPr>
        <w:t>онкурсі</w:t>
      </w:r>
      <w:proofErr w:type="spellEnd"/>
      <w:r w:rsidR="00283280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3280" w:rsidRPr="009D6C08">
        <w:rPr>
          <w:rFonts w:ascii="Times New Roman" w:hAnsi="Times New Roman" w:cs="Times New Roman"/>
          <w:sz w:val="28"/>
          <w:szCs w:val="28"/>
          <w:lang w:val="ru-RU"/>
        </w:rPr>
        <w:t>кінофестивалю</w:t>
      </w:r>
      <w:proofErr w:type="spellEnd"/>
      <w:r w:rsidR="00283280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3280" w:rsidRPr="009D6C08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="00283280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«А»</w:t>
      </w:r>
      <w:r w:rsidR="000F299F" w:rsidRPr="009D6C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83280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3280" w:rsidRPr="009D6C08">
        <w:rPr>
          <w:rFonts w:ascii="Times New Roman" w:hAnsi="Times New Roman" w:cs="Times New Roman"/>
          <w:sz w:val="28"/>
          <w:szCs w:val="28"/>
          <w:lang w:val="uk-UA"/>
        </w:rPr>
        <w:t>якщо є</w:t>
      </w:r>
    </w:p>
    <w:p w14:paraId="52F9297A" w14:textId="77777777" w:rsidR="00CB2A4F" w:rsidRPr="009D6C08" w:rsidRDefault="00CB2A4F" w:rsidP="002832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C97BFF" w14:paraId="5D04B7FE" w14:textId="77777777" w:rsidTr="00CB2A4F">
        <w:tc>
          <w:tcPr>
            <w:tcW w:w="392" w:type="dxa"/>
          </w:tcPr>
          <w:p w14:paraId="46B30647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40C72F77" w14:textId="214274CD" w:rsidR="00283280" w:rsidRPr="009D6C08" w:rsidRDefault="00283280" w:rsidP="002832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6C08">
        <w:rPr>
          <w:rFonts w:ascii="Times New Roman" w:hAnsi="Times New Roman" w:cs="Times New Roman"/>
          <w:sz w:val="28"/>
          <w:szCs w:val="28"/>
          <w:lang w:val="ru-RU"/>
        </w:rPr>
        <w:t>Підтвердження</w:t>
      </w:r>
      <w:proofErr w:type="spellEnd"/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sz w:val="28"/>
          <w:szCs w:val="28"/>
          <w:lang w:val="ru-RU"/>
        </w:rPr>
        <w:t>призів</w:t>
      </w:r>
      <w:proofErr w:type="spellEnd"/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МКФ </w:t>
      </w:r>
      <w:proofErr w:type="spellStart"/>
      <w:r w:rsidRPr="009D6C08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«А»</w:t>
      </w:r>
      <w:r w:rsidR="000F299F" w:rsidRPr="009D6C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є</w:t>
      </w:r>
    </w:p>
    <w:p w14:paraId="19138230" w14:textId="77777777" w:rsidR="00CB2A4F" w:rsidRPr="009D6C08" w:rsidRDefault="00CB2A4F" w:rsidP="002832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C97BFF" w14:paraId="2D1D6BD7" w14:textId="77777777" w:rsidTr="00CB2A4F">
        <w:tc>
          <w:tcPr>
            <w:tcW w:w="392" w:type="dxa"/>
          </w:tcPr>
          <w:p w14:paraId="7C10D738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5CBEF18B" w14:textId="794568D6" w:rsidR="00CB2A4F" w:rsidRPr="009D6C08" w:rsidRDefault="00283280" w:rsidP="002832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6C08">
        <w:rPr>
          <w:rFonts w:ascii="Times New Roman" w:hAnsi="Times New Roman" w:cs="Times New Roman"/>
          <w:sz w:val="28"/>
          <w:szCs w:val="28"/>
          <w:lang w:val="ru-RU"/>
        </w:rPr>
        <w:t>Рецензії</w:t>
      </w:r>
      <w:proofErr w:type="spellEnd"/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>фільм</w:t>
      </w:r>
      <w:proofErr w:type="spellEnd"/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>галузевих</w:t>
      </w:r>
      <w:proofErr w:type="spellEnd"/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>виданнях</w:t>
      </w:r>
      <w:proofErr w:type="spellEnd"/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7CEC" w:rsidRPr="009D6C08">
        <w:rPr>
          <w:rFonts w:ascii="Times New Roman" w:hAnsi="Times New Roman" w:cs="Times New Roman"/>
          <w:sz w:val="28"/>
          <w:szCs w:val="28"/>
        </w:rPr>
        <w:t>Variety</w:t>
      </w:r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77CEC" w:rsidRPr="009D6C08">
        <w:rPr>
          <w:rFonts w:ascii="Times New Roman" w:hAnsi="Times New Roman" w:cs="Times New Roman"/>
          <w:sz w:val="28"/>
          <w:szCs w:val="28"/>
        </w:rPr>
        <w:t>Hollywood</w:t>
      </w:r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7CEC" w:rsidRPr="009D6C08">
        <w:rPr>
          <w:rFonts w:ascii="Times New Roman" w:hAnsi="Times New Roman" w:cs="Times New Roman"/>
          <w:sz w:val="28"/>
          <w:szCs w:val="28"/>
        </w:rPr>
        <w:t>Reporter</w:t>
      </w:r>
      <w:r w:rsidR="00277CEC" w:rsidRPr="009D6C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6C08">
        <w:rPr>
          <w:rFonts w:ascii="Times New Roman" w:hAnsi="Times New Roman" w:cs="Times New Roman"/>
          <w:sz w:val="28"/>
          <w:szCs w:val="28"/>
        </w:rPr>
        <w:t>Screen</w:t>
      </w:r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6C08">
        <w:rPr>
          <w:rFonts w:ascii="Times New Roman" w:hAnsi="Times New Roman" w:cs="Times New Roman"/>
          <w:sz w:val="28"/>
          <w:szCs w:val="28"/>
        </w:rPr>
        <w:t>International</w:t>
      </w:r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6C08">
        <w:rPr>
          <w:rFonts w:ascii="Times New Roman" w:hAnsi="Times New Roman" w:cs="Times New Roman"/>
          <w:sz w:val="28"/>
          <w:szCs w:val="28"/>
        </w:rPr>
        <w:t>Indiwire</w:t>
      </w:r>
      <w:proofErr w:type="spellEnd"/>
      <w:r w:rsidR="000F299F" w:rsidRPr="009D6C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6C08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9D6C08">
        <w:rPr>
          <w:rFonts w:ascii="Times New Roman" w:hAnsi="Times New Roman" w:cs="Times New Roman"/>
          <w:sz w:val="28"/>
          <w:szCs w:val="28"/>
          <w:lang w:val="ru-RU"/>
        </w:rPr>
        <w:t xml:space="preserve"> є</w:t>
      </w:r>
    </w:p>
    <w:p w14:paraId="76D3C1BD" w14:textId="77777777" w:rsidR="00222C91" w:rsidRPr="009D6C08" w:rsidRDefault="00222C91" w:rsidP="002832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C97BFF" w14:paraId="5BFD81F3" w14:textId="77777777" w:rsidTr="00CB2A4F">
        <w:tc>
          <w:tcPr>
            <w:tcW w:w="392" w:type="dxa"/>
          </w:tcPr>
          <w:p w14:paraId="1063B403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2E242FB8" w14:textId="7040EC58" w:rsidR="00277CEC" w:rsidRPr="009D6C08" w:rsidRDefault="00277CEC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uk-UA"/>
        </w:rPr>
      </w:pPr>
      <w:r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 xml:space="preserve">Маркетинговий план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>промо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 xml:space="preserve">-кампанії фільму у </w:t>
      </w:r>
      <w:r w:rsidR="00CB2A4F"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 xml:space="preserve">Сполучених 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>Штатах</w:t>
      </w:r>
      <w:r w:rsidR="00CB2A4F"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 xml:space="preserve"> Америки</w:t>
      </w:r>
    </w:p>
    <w:p w14:paraId="276F1D39" w14:textId="77777777" w:rsidR="00CB2A4F" w:rsidRPr="009D6C08" w:rsidRDefault="00CB2A4F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page" w:tblpX="1909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</w:tblGrid>
      <w:tr w:rsidR="00CB2A4F" w:rsidRPr="00C97BFF" w14:paraId="757206B7" w14:textId="77777777" w:rsidTr="00CB2A4F">
        <w:tc>
          <w:tcPr>
            <w:tcW w:w="392" w:type="dxa"/>
          </w:tcPr>
          <w:p w14:paraId="3C9D311D" w14:textId="77777777" w:rsidR="00CB2A4F" w:rsidRPr="009D6C08" w:rsidRDefault="00CB2A4F" w:rsidP="00CB2A4F">
            <w:pPr>
              <w:widowControl w:val="0"/>
              <w:autoSpaceDE w:val="0"/>
              <w:autoSpaceDN w:val="0"/>
              <w:adjustRightInd w:val="0"/>
              <w:ind w:right="7449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lang w:val="ru-RU"/>
              </w:rPr>
            </w:pPr>
          </w:p>
        </w:tc>
      </w:tr>
    </w:tbl>
    <w:p w14:paraId="04850900" w14:textId="34BC745C" w:rsidR="00222C91" w:rsidRPr="009D6C08" w:rsidRDefault="003F4BA2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uk-UA"/>
        </w:rPr>
      </w:pPr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Скан та </w:t>
      </w:r>
      <w:proofErr w:type="spellStart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>оригінал</w:t>
      </w:r>
      <w:proofErr w:type="spellEnd"/>
      <w:r w:rsidRPr="009D6C08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 </w:t>
      </w:r>
      <w:r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>заповненого та підписаного</w:t>
      </w:r>
      <w:r w:rsidR="00ED0058"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 xml:space="preserve"> генеральним продюсером </w:t>
      </w:r>
      <w:r w:rsidR="00B779D4"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>списк</w:t>
      </w:r>
      <w:r w:rsidR="009F7846"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>у</w:t>
      </w:r>
      <w:r w:rsidR="00B779D4"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 xml:space="preserve"> документів</w:t>
      </w:r>
      <w:r w:rsidR="00196DF1"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>, що подаються разом із фільмом</w:t>
      </w:r>
    </w:p>
    <w:p w14:paraId="3CC8BB46" w14:textId="77777777" w:rsidR="00222C91" w:rsidRPr="009D6C08" w:rsidRDefault="00222C91" w:rsidP="00B25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uk-UA"/>
        </w:rPr>
      </w:pPr>
    </w:p>
    <w:p w14:paraId="7A418903" w14:textId="5706F0DB" w:rsidR="00B25431" w:rsidRPr="009D6C08" w:rsidRDefault="00ED0058" w:rsidP="00222C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8"/>
          <w:szCs w:val="28"/>
          <w:lang w:val="uk-UA"/>
        </w:rPr>
      </w:pPr>
      <w:r w:rsidRPr="009D6C08">
        <w:rPr>
          <w:rFonts w:ascii="Times New Roman" w:hAnsi="Times New Roman" w:cs="Times New Roman"/>
          <w:color w:val="282828"/>
          <w:sz w:val="28"/>
          <w:szCs w:val="28"/>
          <w:lang w:val="uk-UA"/>
        </w:rPr>
        <w:t>Дата, підпис</w:t>
      </w:r>
    </w:p>
    <w:sectPr w:rsidR="00B25431" w:rsidRPr="009D6C08" w:rsidSect="00B2543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919F5"/>
    <w:multiLevelType w:val="hybridMultilevel"/>
    <w:tmpl w:val="F27AC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31"/>
    <w:rsid w:val="000F299F"/>
    <w:rsid w:val="00177F3E"/>
    <w:rsid w:val="00191EB4"/>
    <w:rsid w:val="00196DF1"/>
    <w:rsid w:val="00204D94"/>
    <w:rsid w:val="00222C91"/>
    <w:rsid w:val="00277CEC"/>
    <w:rsid w:val="00283280"/>
    <w:rsid w:val="002A59A9"/>
    <w:rsid w:val="003F4BA2"/>
    <w:rsid w:val="004009AB"/>
    <w:rsid w:val="004A3B80"/>
    <w:rsid w:val="004B35C6"/>
    <w:rsid w:val="004D12F6"/>
    <w:rsid w:val="004F6416"/>
    <w:rsid w:val="00520592"/>
    <w:rsid w:val="005D5154"/>
    <w:rsid w:val="00621E63"/>
    <w:rsid w:val="006B4361"/>
    <w:rsid w:val="006C67D3"/>
    <w:rsid w:val="007739BC"/>
    <w:rsid w:val="007B18F8"/>
    <w:rsid w:val="007E7076"/>
    <w:rsid w:val="0081342C"/>
    <w:rsid w:val="00862BC7"/>
    <w:rsid w:val="0092754D"/>
    <w:rsid w:val="00951798"/>
    <w:rsid w:val="009D6C08"/>
    <w:rsid w:val="009F7846"/>
    <w:rsid w:val="00A41BE5"/>
    <w:rsid w:val="00B25431"/>
    <w:rsid w:val="00B779D4"/>
    <w:rsid w:val="00BA7522"/>
    <w:rsid w:val="00BD5C66"/>
    <w:rsid w:val="00C40341"/>
    <w:rsid w:val="00C44430"/>
    <w:rsid w:val="00C8510C"/>
    <w:rsid w:val="00C97BFF"/>
    <w:rsid w:val="00CB2A4F"/>
    <w:rsid w:val="00CE4143"/>
    <w:rsid w:val="00D0389D"/>
    <w:rsid w:val="00D159C2"/>
    <w:rsid w:val="00ED0058"/>
    <w:rsid w:val="00ED6B4C"/>
    <w:rsid w:val="00F30894"/>
    <w:rsid w:val="00F70B29"/>
    <w:rsid w:val="00FC6E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039833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280"/>
    <w:pPr>
      <w:ind w:left="720"/>
      <w:contextualSpacing/>
    </w:pPr>
  </w:style>
  <w:style w:type="table" w:styleId="a4">
    <w:name w:val="Table Grid"/>
    <w:basedOn w:val="a1"/>
    <w:uiPriority w:val="59"/>
    <w:rsid w:val="00CB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2059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3B8390-7DDA-2944-A7A5-A5C42CE7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Microsoft Office User</cp:lastModifiedBy>
  <cp:revision>3</cp:revision>
  <dcterms:created xsi:type="dcterms:W3CDTF">2020-05-07T13:09:00Z</dcterms:created>
  <dcterms:modified xsi:type="dcterms:W3CDTF">2020-05-07T14:45:00Z</dcterms:modified>
</cp:coreProperties>
</file>